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B39" w:rsidRPr="00C43C27" w:rsidRDefault="00DF6F64" w:rsidP="00534B3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b/>
          <w:sz w:val="24"/>
          <w:szCs w:val="24"/>
        </w:rPr>
        <w:t xml:space="preserve">                                     </w:t>
      </w:r>
    </w:p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6B7AA9" w:rsidRPr="00642A04" w:rsidTr="000D67B5">
        <w:tc>
          <w:tcPr>
            <w:tcW w:w="4785" w:type="dxa"/>
          </w:tcPr>
          <w:p w:rsidR="006B7AA9" w:rsidRDefault="006B7AA9" w:rsidP="000D67B5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6B7AA9" w:rsidRDefault="006B7AA9" w:rsidP="000D67B5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6B7AA9" w:rsidRPr="00642A04" w:rsidRDefault="006B7AA9" w:rsidP="000D67B5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6B7AA9" w:rsidRPr="00642A04" w:rsidRDefault="006B7AA9" w:rsidP="000D67B5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6B7AA9" w:rsidRPr="00642A04" w:rsidRDefault="006B7AA9" w:rsidP="000D67B5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6B7AA9" w:rsidRDefault="006B7AA9" w:rsidP="000D67B5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043BA5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6B7AA9" w:rsidRPr="00642A04" w:rsidRDefault="006B7AA9" w:rsidP="00043BA5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______________</w:t>
            </w:r>
            <w:r w:rsidR="00043BA5">
              <w:rPr>
                <w:b/>
                <w:bCs/>
              </w:rPr>
              <w:t>Локтев</w:t>
            </w:r>
            <w:proofErr w:type="spellEnd"/>
            <w:r w:rsidR="00043BA5">
              <w:rPr>
                <w:b/>
                <w:bCs/>
              </w:rPr>
              <w:t xml:space="preserve"> Д.А.</w:t>
            </w:r>
          </w:p>
        </w:tc>
      </w:tr>
    </w:tbl>
    <w:p w:rsidR="006B7AA9" w:rsidRDefault="006B7AA9" w:rsidP="006B7AA9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534B39" w:rsidRDefault="00534B39" w:rsidP="00534B3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F6F64" w:rsidRPr="00C43C27" w:rsidRDefault="00534B39" w:rsidP="00534B3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Положение</w:t>
      </w:r>
    </w:p>
    <w:p w:rsidR="00A17063" w:rsidRDefault="00EC56A1" w:rsidP="00534B39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</w:t>
      </w:r>
      <w:r w:rsidR="00DF6F64" w:rsidRPr="00C43C27">
        <w:rPr>
          <w:rFonts w:ascii="Times New Roman" w:hAnsi="Times New Roman"/>
          <w:b/>
          <w:sz w:val="28"/>
          <w:szCs w:val="28"/>
        </w:rPr>
        <w:t xml:space="preserve"> </w:t>
      </w:r>
      <w:r w:rsidR="007C4CA9">
        <w:rPr>
          <w:rFonts w:ascii="Times New Roman" w:hAnsi="Times New Roman"/>
          <w:b/>
          <w:sz w:val="28"/>
          <w:szCs w:val="28"/>
        </w:rPr>
        <w:t>Совете профилактики правонарушений</w:t>
      </w:r>
    </w:p>
    <w:p w:rsidR="006B7AA9" w:rsidRDefault="006B7AA9" w:rsidP="006B7AA9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в муниципальном бюджетном общеобразовательном учреждении «</w:t>
      </w:r>
      <w:proofErr w:type="spellStart"/>
      <w:r w:rsidR="00043BA5">
        <w:rPr>
          <w:rFonts w:ascii="Times New Roman" w:eastAsia="Times New Roman" w:hAnsi="Times New Roman"/>
          <w:b/>
          <w:sz w:val="28"/>
          <w:szCs w:val="28"/>
        </w:rPr>
        <w:t>Кошкинская</w:t>
      </w:r>
      <w:proofErr w:type="spellEnd"/>
      <w:r>
        <w:rPr>
          <w:rFonts w:ascii="Times New Roman" w:eastAsia="Times New Roman" w:hAnsi="Times New Roman"/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3076B0" w:rsidRPr="003076B0" w:rsidRDefault="003076B0" w:rsidP="003076B0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A17063" w:rsidRPr="00C43C27" w:rsidRDefault="00A17063" w:rsidP="00C43C27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43C27">
        <w:rPr>
          <w:rFonts w:ascii="Times New Roman" w:hAnsi="Times New Roman"/>
          <w:b/>
          <w:bCs/>
          <w:sz w:val="28"/>
          <w:szCs w:val="28"/>
        </w:rPr>
        <w:t>1. Общие положения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 xml:space="preserve">1.1. Совет по профилактике правонарушений в образовательном учреждении (далее Совет) является структурным подразделением образовательного учреждения, создается для организации и обеспечения в образовательном учреждении комплексной системы профилактики правонарушений среди  детей и подростков. 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 xml:space="preserve">1.2. Совет  выполняет функции координирующего организационно-методического органа взаимодействия образовательного учреждения и органов внутренних дел, подразделения по делам несовершеннолетних, социальной защиты, здравоохранения по обеспечению совместных профилактических мероприятий в решении проблем асоциального поведения детей и подростков в </w:t>
      </w:r>
      <w:r w:rsidR="00DF6F64" w:rsidRPr="00534B39">
        <w:rPr>
          <w:rFonts w:ascii="Times New Roman" w:hAnsi="Times New Roman"/>
          <w:sz w:val="24"/>
          <w:szCs w:val="24"/>
        </w:rPr>
        <w:t>школе</w:t>
      </w:r>
      <w:r w:rsidRPr="00534B39">
        <w:rPr>
          <w:rFonts w:ascii="Times New Roman" w:hAnsi="Times New Roman"/>
          <w:sz w:val="24"/>
          <w:szCs w:val="24"/>
        </w:rPr>
        <w:t>.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1.3. Совет руководствуется Конвенцией ООН о правах ребенка, действующим 3аконодательством РФ и РТ, 3аконом РФ «Об образовании», Республиканской комплексной программой профилактики правонар</w:t>
      </w:r>
      <w:r w:rsidR="00062A39" w:rsidRPr="00534B39">
        <w:rPr>
          <w:rFonts w:ascii="Times New Roman" w:hAnsi="Times New Roman"/>
          <w:sz w:val="24"/>
          <w:szCs w:val="24"/>
        </w:rPr>
        <w:t xml:space="preserve">ушений в Республике Татарстан, </w:t>
      </w:r>
      <w:r w:rsidRPr="00534B39">
        <w:rPr>
          <w:rFonts w:ascii="Times New Roman" w:hAnsi="Times New Roman"/>
          <w:sz w:val="24"/>
          <w:szCs w:val="24"/>
        </w:rPr>
        <w:t xml:space="preserve">Постановлениями Правительства Республики Татарстан, решениями и распоряжениями Министерства образования и науки Республики Татарстан, муниципальных органов управления образования, данным Положением и Уставом </w:t>
      </w:r>
      <w:r w:rsidR="00DF6F64" w:rsidRPr="00534B39">
        <w:rPr>
          <w:rFonts w:ascii="Times New Roman" w:hAnsi="Times New Roman"/>
          <w:sz w:val="24"/>
          <w:szCs w:val="24"/>
        </w:rPr>
        <w:t>школы</w:t>
      </w:r>
      <w:r w:rsidRPr="00534B39">
        <w:rPr>
          <w:rFonts w:ascii="Times New Roman" w:hAnsi="Times New Roman"/>
          <w:sz w:val="24"/>
          <w:szCs w:val="24"/>
        </w:rPr>
        <w:t>.</w:t>
      </w:r>
    </w:p>
    <w:p w:rsidR="00A17063" w:rsidRPr="00C43C27" w:rsidRDefault="00A17063" w:rsidP="00C43C27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43C27">
        <w:rPr>
          <w:rFonts w:ascii="Times New Roman" w:hAnsi="Times New Roman"/>
          <w:b/>
          <w:bCs/>
          <w:sz w:val="28"/>
          <w:szCs w:val="28"/>
        </w:rPr>
        <w:t>2. Цели и задачи Совета</w:t>
      </w:r>
    </w:p>
    <w:p w:rsidR="00A17063" w:rsidRPr="00534B39" w:rsidRDefault="00A17063" w:rsidP="00C43C27">
      <w:pPr>
        <w:spacing w:line="360" w:lineRule="auto"/>
        <w:rPr>
          <w:rFonts w:ascii="Times New Roman" w:hAnsi="Times New Roman"/>
          <w:i/>
          <w:iCs/>
          <w:sz w:val="24"/>
          <w:szCs w:val="24"/>
          <w:u w:val="single"/>
        </w:rPr>
      </w:pPr>
      <w:r w:rsidRPr="00534B39">
        <w:rPr>
          <w:rFonts w:ascii="Times New Roman" w:hAnsi="Times New Roman"/>
          <w:i/>
          <w:iCs/>
          <w:sz w:val="24"/>
          <w:szCs w:val="24"/>
          <w:u w:val="single"/>
        </w:rPr>
        <w:t>Целями деятельности  Совета  являются:</w:t>
      </w:r>
    </w:p>
    <w:p w:rsidR="00A17063" w:rsidRPr="00534B39" w:rsidRDefault="00A17063" w:rsidP="00C43C27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Оказание консультативно-диагностической и социально-правовой помощи детям, находящимся в социально опасном положении, а также их родителям, (законным представителям), по вопросам своевременного выявления девиантного поведения детей.</w:t>
      </w:r>
    </w:p>
    <w:p w:rsidR="00A17063" w:rsidRPr="00534B39" w:rsidRDefault="00A17063" w:rsidP="00C43C27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lastRenderedPageBreak/>
        <w:t xml:space="preserve">Оказание личностно-ориентированной педагогической, психологической и социальной помощи детям и подросткам по формированию жизненных ценностей и развитию правового самосознания. </w:t>
      </w:r>
    </w:p>
    <w:p w:rsidR="00A17063" w:rsidRPr="00534B39" w:rsidRDefault="00A17063" w:rsidP="00C43C27">
      <w:pPr>
        <w:spacing w:line="360" w:lineRule="auto"/>
        <w:rPr>
          <w:rFonts w:ascii="Times New Roman" w:hAnsi="Times New Roman"/>
          <w:i/>
          <w:iCs/>
          <w:sz w:val="24"/>
          <w:szCs w:val="24"/>
          <w:u w:val="single"/>
        </w:rPr>
      </w:pPr>
      <w:r w:rsidRPr="00534B39">
        <w:rPr>
          <w:rFonts w:ascii="Times New Roman" w:hAnsi="Times New Roman"/>
          <w:i/>
          <w:iCs/>
          <w:sz w:val="24"/>
          <w:szCs w:val="24"/>
          <w:u w:val="single"/>
        </w:rPr>
        <w:t>В задачи Совета входят:</w:t>
      </w:r>
    </w:p>
    <w:p w:rsidR="00A17063" w:rsidRPr="00534B39" w:rsidRDefault="00A17063" w:rsidP="00C43C27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выявление детей, находящихся в социально опасном положении, из числа учащихся образовательного учреждения, в том числе с аддитивным поведением, и формирование банка данных;</w:t>
      </w:r>
    </w:p>
    <w:p w:rsidR="00A17063" w:rsidRPr="00534B39" w:rsidRDefault="00A17063" w:rsidP="00C43C27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 xml:space="preserve">анализ причин лежащих в основе </w:t>
      </w:r>
      <w:proofErr w:type="spellStart"/>
      <w:r w:rsidRPr="00534B39">
        <w:rPr>
          <w:rFonts w:ascii="Times New Roman" w:hAnsi="Times New Roman"/>
          <w:sz w:val="24"/>
          <w:szCs w:val="24"/>
        </w:rPr>
        <w:t>аддиктивного</w:t>
      </w:r>
      <w:proofErr w:type="spellEnd"/>
      <w:r w:rsidRPr="00534B39">
        <w:rPr>
          <w:rFonts w:ascii="Times New Roman" w:hAnsi="Times New Roman"/>
          <w:sz w:val="24"/>
          <w:szCs w:val="24"/>
        </w:rPr>
        <w:t xml:space="preserve"> поведения учащихся, принятие мер по их предупреждению;</w:t>
      </w:r>
    </w:p>
    <w:p w:rsidR="00A17063" w:rsidRPr="00534B39" w:rsidRDefault="00A17063" w:rsidP="00C43C27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психолого-педагогическая поддержка детей, находящихся в социально опасном положении, с аддитивным поведением;</w:t>
      </w:r>
    </w:p>
    <w:p w:rsidR="00A17063" w:rsidRPr="00534B39" w:rsidRDefault="00A17063" w:rsidP="00C43C27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повышение социально-психолого-педагогической компетентности всех участников образовательного процесса;</w:t>
      </w:r>
    </w:p>
    <w:p w:rsidR="00A17063" w:rsidRPr="00534B39" w:rsidRDefault="00A17063" w:rsidP="00C43C27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проведение тематических тренингов для всех участников образовательного процесса силами педагогов-психологов с привлечением помощи студентов-психологов государственных и коммерческих высших учебных заведений в период прохождения ими производственной практики (если тренеры имеют сертификаты);</w:t>
      </w:r>
    </w:p>
    <w:p w:rsidR="00A17063" w:rsidRPr="00534B39" w:rsidRDefault="00A17063" w:rsidP="00C43C27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взаимодействие с фондами и организациями, осуществляющими поддержку работ по профилактике безнадзорности, беспризорности, правонарушений и преступлений;</w:t>
      </w:r>
    </w:p>
    <w:p w:rsidR="00A17063" w:rsidRPr="00534B39" w:rsidRDefault="00A17063" w:rsidP="00C43C27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освоение передовых технологий по профилактике девиантного поведения у подростков, организация обмена опытом между специалистами, занимающимися профилактической работой;</w:t>
      </w:r>
    </w:p>
    <w:p w:rsidR="00A17063" w:rsidRPr="00534B39" w:rsidRDefault="00A17063" w:rsidP="00C43C27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развитие школьных отрядов профилактики правонарушений;</w:t>
      </w:r>
    </w:p>
    <w:p w:rsidR="00A17063" w:rsidRPr="00534B39" w:rsidRDefault="00A17063" w:rsidP="00C43C27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привлечение Попечительского совета и иных общественных родительских объединений к профилактической работе;</w:t>
      </w:r>
    </w:p>
    <w:p w:rsidR="00A17063" w:rsidRPr="00534B39" w:rsidRDefault="00A17063" w:rsidP="00C43C27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освещение передового опыта профилактической работы образовательного учреждения в средствах массовой информации.</w:t>
      </w:r>
    </w:p>
    <w:p w:rsidR="00A17063" w:rsidRPr="00C43C27" w:rsidRDefault="00A17063" w:rsidP="00C43C27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43C27">
        <w:rPr>
          <w:rFonts w:ascii="Times New Roman" w:hAnsi="Times New Roman"/>
          <w:b/>
          <w:bCs/>
          <w:sz w:val="28"/>
          <w:szCs w:val="28"/>
        </w:rPr>
        <w:t>3. Структура и организация Совета</w:t>
      </w:r>
      <w:r w:rsidR="00C43C27">
        <w:rPr>
          <w:rFonts w:ascii="Times New Roman" w:hAnsi="Times New Roman"/>
          <w:b/>
          <w:bCs/>
          <w:sz w:val="28"/>
          <w:szCs w:val="28"/>
        </w:rPr>
        <w:t>.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C43C27">
        <w:rPr>
          <w:rFonts w:ascii="Times New Roman" w:hAnsi="Times New Roman"/>
          <w:sz w:val="28"/>
          <w:szCs w:val="28"/>
        </w:rPr>
        <w:tab/>
      </w:r>
      <w:r w:rsidRPr="00534B39">
        <w:rPr>
          <w:rFonts w:ascii="Times New Roman" w:hAnsi="Times New Roman"/>
        </w:rPr>
        <w:t>3.1. Совет создается в образовательном учреждении приказом директора. Положение о Совете утверждается локальным актом на педагогическом совете учреждения или приказом директора.</w:t>
      </w:r>
    </w:p>
    <w:p w:rsidR="00A17063" w:rsidRPr="00534B39" w:rsidRDefault="00A17063" w:rsidP="00C43C27">
      <w:pPr>
        <w:spacing w:line="360" w:lineRule="auto"/>
        <w:ind w:firstLine="708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lastRenderedPageBreak/>
        <w:t>3.2. Свою деятельность Совет осуществляет в соответствии с Положением о Совете, утвержденным локальным актом на педагогическом совете учреждения или приказом директора.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ab/>
        <w:t>3.3. В состав Совета входят следующие специалисты:</w:t>
      </w:r>
    </w:p>
    <w:p w:rsidR="00A17063" w:rsidRPr="00534B39" w:rsidRDefault="00A17063" w:rsidP="00C43C27">
      <w:pPr>
        <w:numPr>
          <w:ilvl w:val="0"/>
          <w:numId w:val="2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директор - руководитель Совета;</w:t>
      </w:r>
    </w:p>
    <w:p w:rsidR="00A17063" w:rsidRPr="00534B39" w:rsidRDefault="00A17063" w:rsidP="00C43C27">
      <w:pPr>
        <w:numPr>
          <w:ilvl w:val="0"/>
          <w:numId w:val="2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заместитель директора по воспитательной работе – председатель Совета</w:t>
      </w:r>
    </w:p>
    <w:p w:rsidR="00A17063" w:rsidRPr="00534B39" w:rsidRDefault="00A17063" w:rsidP="00C43C27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педагог-психолог;</w:t>
      </w:r>
    </w:p>
    <w:p w:rsidR="00A17063" w:rsidRPr="00534B39" w:rsidRDefault="00A17063" w:rsidP="00C43C27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педагог-организатор;</w:t>
      </w:r>
    </w:p>
    <w:p w:rsidR="00A17063" w:rsidRPr="00534B39" w:rsidRDefault="00A17063" w:rsidP="00C43C27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педагоги дополнительного образования, руководитель методического объединения ПДО;</w:t>
      </w:r>
    </w:p>
    <w:p w:rsidR="00A17063" w:rsidRPr="00534B39" w:rsidRDefault="00A17063" w:rsidP="00C43C27">
      <w:pPr>
        <w:numPr>
          <w:ilvl w:val="0"/>
          <w:numId w:val="2"/>
        </w:numPr>
        <w:tabs>
          <w:tab w:val="num" w:pos="0"/>
        </w:tabs>
        <w:suppressAutoHyphens/>
        <w:spacing w:after="0" w:line="360" w:lineRule="auto"/>
        <w:ind w:left="0" w:firstLine="360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 xml:space="preserve">классные руководители (1-3) или руководитель </w:t>
      </w:r>
      <w:proofErr w:type="gramStart"/>
      <w:r w:rsidRPr="00534B39">
        <w:rPr>
          <w:rFonts w:ascii="Times New Roman" w:hAnsi="Times New Roman"/>
        </w:rPr>
        <w:t>методического</w:t>
      </w:r>
      <w:proofErr w:type="gramEnd"/>
      <w:r w:rsidRPr="00534B39">
        <w:rPr>
          <w:rFonts w:ascii="Times New Roman" w:hAnsi="Times New Roman"/>
        </w:rPr>
        <w:t xml:space="preserve"> объединений классных руководителей;</w:t>
      </w:r>
    </w:p>
    <w:p w:rsidR="00A17063" w:rsidRPr="00534B39" w:rsidRDefault="00A17063" w:rsidP="00C43C27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медицинский работник образовательного учреждения;</w:t>
      </w:r>
    </w:p>
    <w:p w:rsidR="00A17063" w:rsidRPr="00534B39" w:rsidRDefault="00A17063" w:rsidP="00C43C27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представители общественных родительских объединений;</w:t>
      </w:r>
    </w:p>
    <w:p w:rsidR="00A17063" w:rsidRPr="00534B39" w:rsidRDefault="00A17063" w:rsidP="00C43C27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инспектор подразделения по делам несовершеннолетних (школьный инспектор милиции);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ab/>
        <w:t>3.4. Должностные инструкции: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  <w:i/>
          <w:iCs/>
        </w:rPr>
      </w:pPr>
      <w:r w:rsidRPr="00534B39">
        <w:rPr>
          <w:rFonts w:ascii="Times New Roman" w:hAnsi="Times New Roman"/>
          <w:i/>
          <w:iCs/>
        </w:rPr>
        <w:t>1) руководитель Совета: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 xml:space="preserve">-организует работу педагогического коллектива  по реализации профилактических программ, проводит </w:t>
      </w:r>
      <w:proofErr w:type="gramStart"/>
      <w:r w:rsidRPr="00534B39">
        <w:rPr>
          <w:rFonts w:ascii="Times New Roman" w:hAnsi="Times New Roman"/>
        </w:rPr>
        <w:t>обучение классных руководителей по  организации</w:t>
      </w:r>
      <w:proofErr w:type="gramEnd"/>
      <w:r w:rsidRPr="00534B39">
        <w:rPr>
          <w:rFonts w:ascii="Times New Roman" w:hAnsi="Times New Roman"/>
        </w:rPr>
        <w:t xml:space="preserve"> профилактической работы на методических объединениях, совещаниях;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-организует регулярное заслушивание классных руководителей о работе по профилактике правонарушений и организации правового воспитания несовершеннолетних;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-организует работу общешкольного психолого-педагогического лектория по вопросам профилактики беспризорности, безнадзорности, правонарушений и преступлений среди детей и подростков, выступает перед родителями с лекциями, оказывает классным руководителям методическую помощь в подготовке и проведении классных родительских собраний по вопросам правовой грамотности;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-информирует педагогический коллектив и вышестоящие организации о состоянии работы по профилактике правонарушений и правового воспитания;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-осуществляет межведомственное взаимодействие с различными службами, правоохранительными органами и органами здравоохранения, социальной защиты, центрами туда, занятости населения.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bookmarkStart w:id="0" w:name="_GoBack"/>
      <w:bookmarkEnd w:id="0"/>
      <w:r w:rsidRPr="00534B39">
        <w:rPr>
          <w:rFonts w:ascii="Times New Roman" w:hAnsi="Times New Roman"/>
        </w:rPr>
        <w:t>-выявляет детей, находящихся в социально опасном положении,  из числа учащихся учреждения;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lastRenderedPageBreak/>
        <w:t>-разрабатывает совместно с классным руководителем комплексные личностно ориентированные профилактические программы для детей, находящихся в социально опасном положении;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-организует занятия по привитию навыков законопослушного поведения;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 xml:space="preserve">-оказывает консультации подросткам, родителям, педагогам по вопросам профилактики </w:t>
      </w:r>
      <w:proofErr w:type="spellStart"/>
      <w:r w:rsidRPr="00534B39">
        <w:rPr>
          <w:rFonts w:ascii="Times New Roman" w:hAnsi="Times New Roman"/>
        </w:rPr>
        <w:t>аддиктивного</w:t>
      </w:r>
      <w:proofErr w:type="spellEnd"/>
      <w:r w:rsidRPr="00534B39">
        <w:rPr>
          <w:rFonts w:ascii="Times New Roman" w:hAnsi="Times New Roman"/>
        </w:rPr>
        <w:t xml:space="preserve"> поведения детей;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- проводит  тематические занятия по мотивационной вовлеченности подростков в позитивную деятельность;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 xml:space="preserve">- проводит тренинги по развитию навыков </w:t>
      </w:r>
      <w:proofErr w:type="spellStart"/>
      <w:r w:rsidRPr="00534B39">
        <w:rPr>
          <w:rFonts w:ascii="Times New Roman" w:hAnsi="Times New Roman"/>
        </w:rPr>
        <w:t>ассертивного</w:t>
      </w:r>
      <w:proofErr w:type="spellEnd"/>
      <w:r w:rsidRPr="00534B39">
        <w:rPr>
          <w:rFonts w:ascii="Times New Roman" w:hAnsi="Times New Roman"/>
        </w:rPr>
        <w:t xml:space="preserve"> поведения, коммуникативный тренинг, тренинг решения проблем, тренинг </w:t>
      </w:r>
      <w:proofErr w:type="gramStart"/>
      <w:r w:rsidRPr="00534B39">
        <w:rPr>
          <w:rFonts w:ascii="Times New Roman" w:hAnsi="Times New Roman"/>
        </w:rPr>
        <w:t>психологической</w:t>
      </w:r>
      <w:proofErr w:type="gramEnd"/>
      <w:r w:rsidRPr="00534B39">
        <w:rPr>
          <w:rFonts w:ascii="Times New Roman" w:hAnsi="Times New Roman"/>
        </w:rPr>
        <w:t xml:space="preserve"> саморегуляции (если имеет сертификат на проведение тренингов);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- участвует в работе  общешкольного психолого-педагогического лектория по вопросам профилактики беспризорности, безнадзорности, правонарушений и преступлений среди  детей и подростков, выступает перед родителями с лекциями.</w:t>
      </w:r>
    </w:p>
    <w:p w:rsidR="00A17063" w:rsidRPr="00534B39" w:rsidRDefault="00DF6F64" w:rsidP="00C43C27">
      <w:pPr>
        <w:spacing w:line="360" w:lineRule="auto"/>
        <w:jc w:val="both"/>
        <w:rPr>
          <w:rFonts w:ascii="Times New Roman" w:hAnsi="Times New Roman"/>
          <w:i/>
          <w:iCs/>
        </w:rPr>
      </w:pPr>
      <w:r w:rsidRPr="00534B39">
        <w:rPr>
          <w:rFonts w:ascii="Times New Roman" w:hAnsi="Times New Roman"/>
          <w:i/>
          <w:iCs/>
        </w:rPr>
        <w:t>3</w:t>
      </w:r>
      <w:r w:rsidR="00A17063" w:rsidRPr="00534B39">
        <w:rPr>
          <w:rFonts w:ascii="Times New Roman" w:hAnsi="Times New Roman"/>
          <w:i/>
          <w:iCs/>
        </w:rPr>
        <w:t>) педагог-организатор, педагог дополнительного образования: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-организует массовые мероприятия по привитию навыков законопослушного поведения;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- организует и контролирует досуг детей, находящихся в социально опасном положении;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- совместно с органами ученического самоуправления и членами школьного отряда профилактики правонарушений</w:t>
      </w:r>
      <w:r w:rsidR="00DF6F64" w:rsidRPr="00534B39">
        <w:rPr>
          <w:rFonts w:ascii="Times New Roman" w:hAnsi="Times New Roman"/>
        </w:rPr>
        <w:t xml:space="preserve"> организует работу по программе.</w:t>
      </w:r>
    </w:p>
    <w:p w:rsidR="00A17063" w:rsidRPr="00534B39" w:rsidRDefault="00A17063" w:rsidP="00C43C27">
      <w:pPr>
        <w:spacing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ab/>
        <w:t>3.5. Основные направления деятельности Совета:</w:t>
      </w:r>
    </w:p>
    <w:p w:rsidR="00A17063" w:rsidRPr="00534B39" w:rsidRDefault="00A17063" w:rsidP="00C43C27">
      <w:pPr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Психолого-педагогическое просвещение детей и подростков, родителей (законных представителей) по вопросам профилактики асоциального поведения;</w:t>
      </w:r>
    </w:p>
    <w:p w:rsidR="00A17063" w:rsidRPr="00534B39" w:rsidRDefault="00A17063" w:rsidP="00C43C27">
      <w:pPr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Оказание помощи педагогическим работникам образовательного учреждения по вопросам методического обеспечения превентивных образовательных программ по профилактике правонарушений;</w:t>
      </w:r>
    </w:p>
    <w:p w:rsidR="00A17063" w:rsidRPr="00534B39" w:rsidRDefault="00A17063" w:rsidP="00C43C27">
      <w:pPr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Психолого-педагогическая  поддержка детей, находящихся в социально опасном положении - разработка комплексных личностно ориентированных профилактических программ для детей и подростков, находящихся в социально опасном положении, с асоциальным поведением;</w:t>
      </w:r>
    </w:p>
    <w:p w:rsidR="00A17063" w:rsidRPr="00534B39" w:rsidRDefault="00A17063" w:rsidP="00C43C27">
      <w:pPr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Координация деятельности с заинтересованными ведомствами по вопросам профилактики правонарушений среди детей и подростков;</w:t>
      </w:r>
    </w:p>
    <w:p w:rsidR="00A17063" w:rsidRPr="00534B39" w:rsidRDefault="00A17063" w:rsidP="00C43C27">
      <w:pPr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Обсуждение вопросов, связанных с коррекцией поведения учащихся.</w:t>
      </w:r>
    </w:p>
    <w:p w:rsidR="00A17063" w:rsidRPr="00534B39" w:rsidRDefault="00A17063" w:rsidP="00C43C27">
      <w:pPr>
        <w:spacing w:line="360" w:lineRule="auto"/>
        <w:ind w:firstLine="709"/>
        <w:rPr>
          <w:rFonts w:ascii="Times New Roman" w:hAnsi="Times New Roman"/>
        </w:rPr>
      </w:pPr>
      <w:r w:rsidRPr="00534B39">
        <w:rPr>
          <w:rFonts w:ascii="Times New Roman" w:hAnsi="Times New Roman"/>
        </w:rPr>
        <w:t>3.6. Необходимая документация  Совета:</w:t>
      </w:r>
    </w:p>
    <w:p w:rsidR="00A17063" w:rsidRPr="00534B39" w:rsidRDefault="00A17063" w:rsidP="00C43C27">
      <w:pPr>
        <w:numPr>
          <w:ilvl w:val="0"/>
          <w:numId w:val="4"/>
        </w:numPr>
        <w:suppressAutoHyphens/>
        <w:spacing w:after="0" w:line="360" w:lineRule="auto"/>
        <w:rPr>
          <w:rFonts w:ascii="Times New Roman" w:hAnsi="Times New Roman"/>
        </w:rPr>
      </w:pPr>
      <w:r w:rsidRPr="00534B39">
        <w:rPr>
          <w:rFonts w:ascii="Times New Roman" w:hAnsi="Times New Roman"/>
        </w:rPr>
        <w:lastRenderedPageBreak/>
        <w:t>нормативно-правовые документы по профилактике правонарушений;</w:t>
      </w:r>
    </w:p>
    <w:p w:rsidR="00A17063" w:rsidRPr="00534B39" w:rsidRDefault="00A17063" w:rsidP="00C43C27">
      <w:pPr>
        <w:numPr>
          <w:ilvl w:val="0"/>
          <w:numId w:val="4"/>
        </w:numPr>
        <w:suppressAutoHyphens/>
        <w:spacing w:after="0" w:line="360" w:lineRule="auto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Положение о Совете по профилактике правонарушений в образовательном учреждении;</w:t>
      </w:r>
    </w:p>
    <w:p w:rsidR="00A17063" w:rsidRPr="00534B39" w:rsidRDefault="00A17063" w:rsidP="00C43C27">
      <w:pPr>
        <w:numPr>
          <w:ilvl w:val="0"/>
          <w:numId w:val="4"/>
        </w:numPr>
        <w:suppressAutoHyphens/>
        <w:spacing w:after="0" w:line="360" w:lineRule="auto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План работы образовательного учреждения по профилактике правонарушений или план Совета (перспективный, годовой, месячные);</w:t>
      </w:r>
    </w:p>
    <w:p w:rsidR="00A17063" w:rsidRPr="00534B39" w:rsidRDefault="00A17063" w:rsidP="00C43C27">
      <w:pPr>
        <w:numPr>
          <w:ilvl w:val="0"/>
          <w:numId w:val="4"/>
        </w:numPr>
        <w:suppressAutoHyphens/>
        <w:spacing w:after="0" w:line="360" w:lineRule="auto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календарно-тематический план проведения психолого-педагогического родительского всеобуча;</w:t>
      </w:r>
    </w:p>
    <w:p w:rsidR="00A17063" w:rsidRPr="00534B39" w:rsidRDefault="00A17063" w:rsidP="00C43C27">
      <w:pPr>
        <w:numPr>
          <w:ilvl w:val="0"/>
          <w:numId w:val="4"/>
        </w:numPr>
        <w:suppressAutoHyphens/>
        <w:spacing w:after="0" w:line="360" w:lineRule="auto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индивидуально-тематические планы каждого специалиста;</w:t>
      </w:r>
    </w:p>
    <w:p w:rsidR="00A17063" w:rsidRPr="00534B39" w:rsidRDefault="00A17063" w:rsidP="00C43C27">
      <w:pPr>
        <w:numPr>
          <w:ilvl w:val="0"/>
          <w:numId w:val="4"/>
        </w:numPr>
        <w:suppressAutoHyphens/>
        <w:spacing w:after="0" w:line="360" w:lineRule="auto"/>
        <w:rPr>
          <w:rFonts w:ascii="Times New Roman" w:hAnsi="Times New Roman"/>
        </w:rPr>
      </w:pPr>
      <w:r w:rsidRPr="00534B39">
        <w:rPr>
          <w:rFonts w:ascii="Times New Roman" w:hAnsi="Times New Roman"/>
        </w:rPr>
        <w:t>журнал протоколов заседаний Совета (документ строгой отчетности).</w:t>
      </w:r>
    </w:p>
    <w:p w:rsidR="00A17063" w:rsidRPr="00C43C27" w:rsidRDefault="00A17063" w:rsidP="00C43C27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43C27">
        <w:rPr>
          <w:rFonts w:ascii="Times New Roman" w:hAnsi="Times New Roman"/>
          <w:b/>
          <w:bCs/>
          <w:sz w:val="28"/>
          <w:szCs w:val="28"/>
        </w:rPr>
        <w:t>4. Порядок работы Совета</w:t>
      </w:r>
    </w:p>
    <w:p w:rsidR="00A17063" w:rsidRPr="00534B39" w:rsidRDefault="00A17063" w:rsidP="00C43C27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Заседания Совета могут быть плановыми, внеплановыми и экстренными.</w:t>
      </w:r>
    </w:p>
    <w:p w:rsidR="00A17063" w:rsidRPr="00534B39" w:rsidRDefault="00A17063" w:rsidP="00C43C27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Плановые заседания проводятся не реже 1 раза в квартал.</w:t>
      </w:r>
    </w:p>
    <w:p w:rsidR="00A17063" w:rsidRPr="00534B39" w:rsidRDefault="00A17063" w:rsidP="00C43C27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Остальные заседания проводятся по мере необходимости.</w:t>
      </w:r>
    </w:p>
    <w:p w:rsidR="00A17063" w:rsidRPr="00534B39" w:rsidRDefault="00A17063" w:rsidP="00C43C27">
      <w:pPr>
        <w:spacing w:line="36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На плановые заседания приглашаются:</w:t>
      </w:r>
    </w:p>
    <w:p w:rsidR="00A17063" w:rsidRPr="00534B39" w:rsidRDefault="00A17063" w:rsidP="00C43C27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классные руководители с анализом проведенной работы по профилактике правонарушений или с анализом работ с несовершеннолетним, обсуждаемым на заседании и его родителями;</w:t>
      </w:r>
    </w:p>
    <w:p w:rsidR="00A17063" w:rsidRPr="00534B39" w:rsidRDefault="00A17063" w:rsidP="00C43C27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>несовершеннолетние, неоднократно нарушающие Устав школы, правила для учащихся, совершившие административные правонарушения или преступления, а также родители и (или) законные представители;</w:t>
      </w:r>
    </w:p>
    <w:p w:rsidR="00A17063" w:rsidRPr="00534B39" w:rsidRDefault="00A17063" w:rsidP="00C43C27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34B39">
        <w:rPr>
          <w:rFonts w:ascii="Times New Roman" w:hAnsi="Times New Roman"/>
          <w:sz w:val="24"/>
          <w:szCs w:val="24"/>
        </w:rPr>
        <w:t xml:space="preserve">родители учащихся образовательного учреждения, не исполняющие должным образом своих обязанностей по их воспитанию, обучению и содержанию несовершеннолетних детей. </w:t>
      </w:r>
    </w:p>
    <w:p w:rsidR="00173077" w:rsidRPr="00534B39" w:rsidRDefault="00173077" w:rsidP="00C43C27">
      <w:pPr>
        <w:spacing w:line="360" w:lineRule="auto"/>
        <w:rPr>
          <w:rFonts w:ascii="Times New Roman" w:hAnsi="Times New Roman"/>
          <w:sz w:val="24"/>
          <w:szCs w:val="24"/>
        </w:rPr>
      </w:pPr>
    </w:p>
    <w:sectPr w:rsidR="00173077" w:rsidRPr="00534B39" w:rsidSect="00C43C27">
      <w:pgSz w:w="11906" w:h="16838"/>
      <w:pgMar w:top="851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7063"/>
    <w:rsid w:val="00043BA5"/>
    <w:rsid w:val="00062A39"/>
    <w:rsid w:val="00173077"/>
    <w:rsid w:val="00253E20"/>
    <w:rsid w:val="002F7FE8"/>
    <w:rsid w:val="003076B0"/>
    <w:rsid w:val="00320FF8"/>
    <w:rsid w:val="004A7AAD"/>
    <w:rsid w:val="004B215F"/>
    <w:rsid w:val="004C5FEB"/>
    <w:rsid w:val="004F75B3"/>
    <w:rsid w:val="00534B39"/>
    <w:rsid w:val="005C7702"/>
    <w:rsid w:val="006B7AA9"/>
    <w:rsid w:val="007C4CA9"/>
    <w:rsid w:val="00901B78"/>
    <w:rsid w:val="00936C65"/>
    <w:rsid w:val="00960C17"/>
    <w:rsid w:val="00A17063"/>
    <w:rsid w:val="00AC40E9"/>
    <w:rsid w:val="00C43C27"/>
    <w:rsid w:val="00DF6F64"/>
    <w:rsid w:val="00EC56A1"/>
    <w:rsid w:val="00FB15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06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34B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3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1332</Words>
  <Characters>7594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Галина</cp:lastModifiedBy>
  <cp:revision>16</cp:revision>
  <cp:lastPrinted>2012-11-27T14:05:00Z</cp:lastPrinted>
  <dcterms:created xsi:type="dcterms:W3CDTF">2012-01-12T08:04:00Z</dcterms:created>
  <dcterms:modified xsi:type="dcterms:W3CDTF">2015-03-21T08:37:00Z</dcterms:modified>
</cp:coreProperties>
</file>